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1C610" w14:textId="7E6DAE91" w:rsidR="003E6247" w:rsidRDefault="003E6247" w:rsidP="003E624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r w:rsidRPr="003E6247">
        <w:rPr>
          <w:rFonts w:ascii="Calibri" w:hAnsi="Calibri" w:cs="Calibri"/>
          <w:sz w:val="28"/>
          <w:szCs w:val="28"/>
          <w:lang w:val="es-ES"/>
        </w:rPr>
        <w:t>Resumen</w:t>
      </w:r>
    </w:p>
    <w:p w14:paraId="0A279D43" w14:textId="3D144511" w:rsidR="003E6247" w:rsidRPr="000E39E1" w:rsidRDefault="003E6247" w:rsidP="000E39E1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04EEE7A1" w:rsidR="00684B21" w:rsidRPr="008820F0" w:rsidRDefault="00006E98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Richard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cuenta con casi 40 años de experiencia como ingeniero civil y estructural. Su experiencia cubre tanto edificación como puentes en los últimos años. Ha trabajado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Inglaterra y España donde </w:t>
            </w:r>
            <w:r w:rsidR="00B052C8">
              <w:rPr>
                <w:rFonts w:ascii="Calibri" w:hAnsi="Calibri" w:cs="Calibri"/>
                <w:sz w:val="20"/>
                <w:lang w:val="es-ES"/>
              </w:rPr>
              <w:t>reside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450229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77777777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proofErr w:type="gram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 with</w:t>
            </w:r>
            <w:proofErr w:type="gram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0CD92759" w14:textId="39A60B59" w:rsidR="0090260D" w:rsidRPr="00047652" w:rsidRDefault="0090260D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Richard es el responsable de evaluar y defender </w:t>
            </w:r>
            <w:r w:rsidR="00333C03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varias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reclamaciones de l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s contratistas contra </w:t>
            </w:r>
            <w:proofErr w:type="spellStart"/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Eptisa</w:t>
            </w:r>
            <w:proofErr w:type="spellEnd"/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Una reclamación relacionada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Mersey Gateway Project fue resuelta con </w:t>
            </w:r>
            <w:r w:rsidR="00FC07FC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éxito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en la mediación y una reclamación sobre el N25 New Ross Bypass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contin</w:t>
            </w:r>
            <w:r w:rsidR="00A5712F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ú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63938F8" w14:textId="77777777" w:rsidR="0090260D" w:rsidRPr="0090260D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14B47DF0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Richard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fue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el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7A8ACCDE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Richard 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fue el </w:t>
            </w:r>
            <w:r w:rsidR="00F64450" w:rsidRPr="008820F0">
              <w:rPr>
                <w:rFonts w:ascii="Calibri" w:hAnsi="Calibri" w:cs="Calibri"/>
                <w:lang w:val="es-ES"/>
              </w:rPr>
              <w:t>responsable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6A15657A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, </w:t>
            </w:r>
            <w:r w:rsidR="00CB694C" w:rsidRPr="008820F0">
              <w:rPr>
                <w:rFonts w:ascii="Calibri" w:hAnsi="Calibri" w:cs="Calibri"/>
              </w:rPr>
              <w:t>antes conocido como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Danube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 Bridge 2</w:t>
            </w:r>
            <w:r w:rsidR="00006E98" w:rsidRPr="008820F0">
              <w:rPr>
                <w:rFonts w:ascii="Calibri" w:hAnsi="Calibri" w:cs="Calibri"/>
                <w:bCs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Vidin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–Calafat </w:t>
            </w:r>
            <w:r w:rsidR="007C6C5B" w:rsidRPr="008820F0">
              <w:rPr>
                <w:rFonts w:ascii="Calibri" w:hAnsi="Calibri" w:cs="Calibri"/>
                <w:bCs/>
                <w:i/>
              </w:rPr>
              <w:t>Bridge</w:t>
            </w:r>
            <w:r w:rsidR="007C6C5B" w:rsidRPr="008820F0">
              <w:rPr>
                <w:rFonts w:ascii="Calibri" w:hAnsi="Calibri" w:cs="Calibri"/>
              </w:rPr>
              <w:t xml:space="preserve"> (</w:t>
            </w:r>
            <w:r w:rsidR="00006E98" w:rsidRPr="008820F0">
              <w:rPr>
                <w:rFonts w:ascii="Calibri" w:hAnsi="Calibri" w:cs="Calibri"/>
              </w:rPr>
              <w:t>Bulgaria)</w:t>
            </w:r>
            <w:r w:rsidR="00C44376" w:rsidRPr="008820F0">
              <w:rPr>
                <w:rFonts w:ascii="Calibri" w:hAnsi="Calibri" w:cs="Calibri"/>
              </w:rPr>
              <w:t>. Richard</w:t>
            </w:r>
            <w:r w:rsidR="00C95A7F"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 xml:space="preserve">fue </w:t>
            </w:r>
            <w:r w:rsidRPr="008820F0">
              <w:rPr>
                <w:rFonts w:ascii="Calibri" w:hAnsi="Calibri" w:cs="Calibri"/>
              </w:rPr>
              <w:t>responsable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CB694C" w:rsidRPr="008820F0">
              <w:rPr>
                <w:rFonts w:ascii="Calibri" w:hAnsi="Calibri" w:cs="Calibri"/>
              </w:rPr>
              <w:t xml:space="preserve"> fue</w:t>
            </w:r>
            <w:r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>el 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  <w:tr w:rsidR="003B4054" w:rsidRPr="008820F0" w14:paraId="44260613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41AA7A63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0B0F33" w14:textId="77777777" w:rsidR="003876F1" w:rsidRPr="008820F0" w:rsidRDefault="003876F1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b/>
          <w:lang w:val="es-ES"/>
        </w:rPr>
        <w:br w:type="page"/>
      </w:r>
    </w:p>
    <w:p w14:paraId="181B79F6" w14:textId="03991BF1" w:rsidR="00190167" w:rsidRDefault="00190167" w:rsidP="0019016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712293C7" w14:textId="324A1B33" w:rsidR="00190167" w:rsidRPr="00450229" w:rsidRDefault="00190167" w:rsidP="00450229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</w:rPr>
      </w:pPr>
    </w:p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450229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450229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450229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, Madrid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450229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John E. Foster &amp;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Partners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</w:t>
            </w:r>
            <w:proofErr w:type="gramStart"/>
            <w:r w:rsidRPr="007526BA">
              <w:rPr>
                <w:rFonts w:asciiTheme="minorHAnsi" w:hAnsiTheme="minorHAnsi"/>
                <w:b/>
                <w:lang w:val="es-ES"/>
              </w:rPr>
              <w:t>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450229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Melbourne </w:t>
            </w:r>
            <w:proofErr w:type="gramStart"/>
            <w:r w:rsidRPr="007526BA">
              <w:rPr>
                <w:rFonts w:asciiTheme="minorHAnsi" w:hAnsiTheme="minorHAnsi"/>
                <w:lang w:val="es-ES"/>
              </w:rPr>
              <w:t>Jefe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450229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47C8874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EE77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BFB9E50" w14:textId="468BCCC5" w:rsidR="00EE774E" w:rsidRPr="008D613A" w:rsidRDefault="00EE774E" w:rsidP="008D613A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</w:rPr>
      </w:pPr>
    </w:p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CA4E62">
        <w:rPr>
          <w:rFonts w:ascii="Calibri" w:hAnsi="Calibri" w:cs="Calibri"/>
          <w:bCs/>
          <w:i/>
        </w:rPr>
        <w:t>Vidin</w:t>
      </w:r>
      <w:proofErr w:type="spellEnd"/>
      <w:r w:rsidR="0088158D" w:rsidRPr="00CA4E62">
        <w:rPr>
          <w:rFonts w:ascii="Calibri" w:hAnsi="Calibri" w:cs="Calibri"/>
          <w:bCs/>
          <w:i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450229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450229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1C2251E5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proofErr w:type="spellStart"/>
      <w:r w:rsidR="00AB3021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e</w:t>
      </w:r>
      <w:proofErr w:type="spellEnd"/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DE7997">
      <w:headerReference w:type="default" r:id="rId26"/>
      <w:footerReference w:type="default" r:id="rId27"/>
      <w:pgSz w:w="11906" w:h="16838" w:code="9"/>
      <w:pgMar w:top="1418" w:right="849" w:bottom="709" w:left="1134" w:header="561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C2260" w14:textId="77777777" w:rsidR="00097645" w:rsidRDefault="00097645">
      <w:r>
        <w:separator/>
      </w:r>
    </w:p>
  </w:endnote>
  <w:endnote w:type="continuationSeparator" w:id="0">
    <w:p w14:paraId="2EA80070" w14:textId="77777777" w:rsidR="00097645" w:rsidRDefault="00097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77777777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  <w:r w:rsidR="00DF783E" w:rsidRPr="001362B3">
      <w:rPr>
        <w:rFonts w:eastAsia="Times New Roman"/>
        <w:color w:val="808080" w:themeColor="background1" w:themeShade="80"/>
        <w:sz w:val="16"/>
        <w:szCs w:val="16"/>
        <w:lang w:eastAsia="en-US"/>
      </w:rPr>
      <w:br/>
    </w:r>
    <w:r w:rsidR="00DF783E">
      <w:rPr>
        <w:rFonts w:eastAsia="Times New Roman"/>
        <w:color w:val="808080" w:themeColor="background1" w:themeShade="80"/>
        <w:sz w:val="16"/>
        <w:szCs w:val="16"/>
        <w:lang w:eastAsia="en-US"/>
      </w:rPr>
      <w:t>Richard Hart CV</w:t>
    </w:r>
    <w:r w:rsidR="00DF783E">
      <w:rPr>
        <w:color w:val="0083BE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028839" w14:textId="77777777" w:rsidR="00097645" w:rsidRDefault="00097645">
      <w:r>
        <w:separator/>
      </w:r>
    </w:p>
  </w:footnote>
  <w:footnote w:type="continuationSeparator" w:id="0">
    <w:p w14:paraId="610A8C39" w14:textId="77777777" w:rsidR="00097645" w:rsidRDefault="000976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C919" w14:textId="77777777" w:rsidR="00DF783E" w:rsidRDefault="00DF783E" w:rsidP="007F1796">
    <w:pPr>
      <w:pStyle w:val="Encabezado"/>
      <w:spacing w:before="0" w:after="0" w:line="14" w:lineRule="exact"/>
    </w:pPr>
  </w:p>
  <w:p w14:paraId="25448798" w14:textId="77777777" w:rsidR="00DF783E" w:rsidRDefault="00DF783E" w:rsidP="007F1796">
    <w:pPr>
      <w:pStyle w:val="Encabezado"/>
      <w:spacing w:before="0" w:after="0" w:line="14" w:lineRule="exact"/>
    </w:pPr>
  </w:p>
  <w:p w14:paraId="51129EF2" w14:textId="77777777" w:rsidR="00DF783E" w:rsidRDefault="00DF783E" w:rsidP="007F1796">
    <w:pPr>
      <w:pStyle w:val="Encabezado"/>
      <w:spacing w:before="0" w:after="0" w:line="14" w:lineRule="exact"/>
    </w:pPr>
  </w:p>
  <w:p w14:paraId="526883C1" w14:textId="77777777" w:rsidR="00DF783E" w:rsidRDefault="00DF783E" w:rsidP="007F1796">
    <w:pPr>
      <w:pStyle w:val="Encabezado"/>
      <w:spacing w:before="0" w:after="0" w:line="14" w:lineRule="exact"/>
    </w:pPr>
  </w:p>
  <w:p w14:paraId="0E9354CA" w14:textId="77777777" w:rsidR="00DF783E" w:rsidRDefault="00DF783E" w:rsidP="007F1796">
    <w:pPr>
      <w:pStyle w:val="Encabezado"/>
      <w:spacing w:before="0" w:after="0" w:line="14" w:lineRule="exact"/>
    </w:pPr>
  </w:p>
  <w:p w14:paraId="45287C69" w14:textId="77777777" w:rsidR="00DF783E" w:rsidRDefault="00DF783E" w:rsidP="007F1796">
    <w:pPr>
      <w:pStyle w:val="Encabezado"/>
      <w:spacing w:before="0" w:after="0" w:line="14" w:lineRule="exact"/>
    </w:pPr>
  </w:p>
  <w:p w14:paraId="3D39965F" w14:textId="1EB23A6E" w:rsidR="00DF783E" w:rsidRPr="009C41B2" w:rsidRDefault="00DF783E" w:rsidP="009A0022">
    <w:pPr>
      <w:pStyle w:val="CScasestudy"/>
      <w:framePr w:h="1099" w:hRule="exact" w:wrap="around" w:vAnchor="page" w:hAnchor="page" w:x="1021" w:y="289" w:anchorLock="1"/>
      <w:shd w:val="solid" w:color="FFFFFF" w:fill="FFFFFF"/>
      <w:rPr>
        <w:b/>
      </w:rPr>
    </w:pPr>
    <w:r>
      <w:rPr>
        <w:b/>
      </w:rPr>
      <w:t xml:space="preserve"> </w:t>
    </w:r>
    <w:r>
      <w:rPr>
        <w:b/>
      </w:rPr>
      <w:br/>
    </w:r>
    <w:r w:rsidR="002E3CFA">
      <w:rPr>
        <w:b/>
      </w:rPr>
      <w:t xml:space="preserve"> </w:t>
    </w:r>
    <w:r w:rsidRPr="009C41B2">
      <w:rPr>
        <w:b/>
      </w:rPr>
      <w:t xml:space="preserve">CV </w:t>
    </w:r>
    <w:r w:rsidR="003B4054">
      <w:rPr>
        <w:b/>
      </w:rPr>
      <w:t>Richard Hart</w:t>
    </w:r>
  </w:p>
  <w:p w14:paraId="584C4F3A" w14:textId="77777777" w:rsidR="00DF783E" w:rsidRDefault="00DF783E" w:rsidP="007F1796">
    <w:pPr>
      <w:pStyle w:val="Encabezado"/>
      <w:spacing w:before="0" w:after="0" w:line="14" w:lineRule="exact"/>
    </w:pPr>
  </w:p>
  <w:p w14:paraId="02884495" w14:textId="77777777" w:rsidR="00DF783E" w:rsidRDefault="00DF783E" w:rsidP="007F1796">
    <w:pPr>
      <w:pStyle w:val="Encabezado"/>
      <w:spacing w:before="0" w:after="0" w:line="14" w:lineRule="exact"/>
    </w:pPr>
  </w:p>
  <w:p w14:paraId="40BBB9CF" w14:textId="77777777" w:rsidR="00DF783E" w:rsidRDefault="00DF783E" w:rsidP="007F1796">
    <w:pPr>
      <w:pStyle w:val="Encabezado"/>
      <w:spacing w:before="0" w:after="0" w:line="14" w:lineRule="exact"/>
    </w:pPr>
  </w:p>
  <w:p w14:paraId="7CD3FE15" w14:textId="77777777" w:rsidR="00DF783E" w:rsidRDefault="00DF783E" w:rsidP="007F1796">
    <w:pPr>
      <w:pStyle w:val="Encabezado"/>
      <w:spacing w:before="0" w:after="0" w:line="14" w:lineRule="exact"/>
    </w:pPr>
  </w:p>
  <w:p w14:paraId="6BC77233" w14:textId="77777777" w:rsidR="00DF783E" w:rsidRDefault="00DF783E" w:rsidP="007F1796">
    <w:pPr>
      <w:pStyle w:val="Encabezado"/>
      <w:spacing w:before="0" w:after="0" w:line="14" w:lineRule="exact"/>
    </w:pPr>
  </w:p>
  <w:p w14:paraId="5D74F10E" w14:textId="77777777" w:rsidR="00DF783E" w:rsidRDefault="00DF783E" w:rsidP="007F1796">
    <w:pPr>
      <w:pStyle w:val="Encabezado"/>
      <w:spacing w:before="0" w:after="0" w:line="14" w:lineRule="exact"/>
    </w:pPr>
  </w:p>
  <w:p w14:paraId="6A50A0E4" w14:textId="77777777" w:rsidR="00DF783E" w:rsidRDefault="00DF783E" w:rsidP="007F1796">
    <w:pPr>
      <w:pStyle w:val="Encabezado"/>
      <w:spacing w:before="0" w:after="0" w:line="14" w:lineRule="exact"/>
    </w:pPr>
  </w:p>
  <w:p w14:paraId="32393FDE" w14:textId="77777777" w:rsidR="00DF783E" w:rsidRDefault="00DF783E" w:rsidP="007F1796">
    <w:pPr>
      <w:pStyle w:val="Encabezado"/>
      <w:spacing w:before="0" w:after="0" w:line="14" w:lineRule="exact"/>
    </w:pPr>
  </w:p>
  <w:p w14:paraId="5953F6D9" w14:textId="77777777" w:rsidR="00DF783E" w:rsidRDefault="00DF783E" w:rsidP="007F1796">
    <w:pPr>
      <w:pStyle w:val="Encabezado"/>
      <w:spacing w:before="0" w:after="0" w:line="14" w:lineRule="exact"/>
    </w:pPr>
  </w:p>
  <w:p w14:paraId="0531BC73" w14:textId="77777777" w:rsidR="00DF783E" w:rsidRDefault="00DF783E" w:rsidP="007F1796">
    <w:pPr>
      <w:pStyle w:val="Encabezado"/>
      <w:spacing w:before="0" w:after="0" w:line="14" w:lineRule="exact"/>
    </w:pPr>
  </w:p>
  <w:p w14:paraId="6017448B" w14:textId="77777777" w:rsidR="00DF783E" w:rsidRDefault="00DF783E" w:rsidP="007F1796">
    <w:pPr>
      <w:pStyle w:val="Encabezado"/>
      <w:spacing w:before="0" w:after="0" w:line="14" w:lineRule="exact"/>
    </w:pPr>
  </w:p>
  <w:p w14:paraId="77AD6E3F" w14:textId="77777777" w:rsidR="00DF783E" w:rsidRDefault="00DF783E" w:rsidP="007F1796">
    <w:pPr>
      <w:pStyle w:val="Encabezado"/>
      <w:spacing w:before="0" w:after="0" w:line="14" w:lineRule="exact"/>
    </w:pPr>
  </w:p>
  <w:p w14:paraId="536B5A5A" w14:textId="77777777" w:rsidR="00DF783E" w:rsidRDefault="00DF783E" w:rsidP="007F1796">
    <w:pPr>
      <w:pStyle w:val="Encabezado"/>
      <w:spacing w:before="0" w:after="0" w:line="14" w:lineRule="exact"/>
    </w:pPr>
  </w:p>
  <w:p w14:paraId="58760516" w14:textId="77777777" w:rsidR="00DF783E" w:rsidRDefault="00DF783E" w:rsidP="007F1796">
    <w:pPr>
      <w:pStyle w:val="Encabezado"/>
      <w:spacing w:before="0" w:after="0" w:line="14" w:lineRule="exact"/>
    </w:pPr>
  </w:p>
  <w:p w14:paraId="42AE0764" w14:textId="77777777" w:rsidR="00DF783E" w:rsidRDefault="00DF783E" w:rsidP="007F1796">
    <w:pPr>
      <w:pStyle w:val="Encabezado"/>
      <w:spacing w:before="0" w:after="0" w:line="14" w:lineRule="exact"/>
    </w:pPr>
  </w:p>
  <w:p w14:paraId="295E5E79" w14:textId="77777777" w:rsidR="00DF783E" w:rsidRDefault="00DF783E" w:rsidP="007F1796">
    <w:pPr>
      <w:pStyle w:val="Encabezado"/>
      <w:spacing w:before="0" w:after="0" w:line="14" w:lineRule="exact"/>
    </w:pPr>
  </w:p>
  <w:p w14:paraId="245B04F3" w14:textId="77777777" w:rsidR="00DF783E" w:rsidRDefault="00DF783E" w:rsidP="007F1796">
    <w:pPr>
      <w:pStyle w:val="Encabezado"/>
      <w:spacing w:before="0" w:after="0" w:line="14" w:lineRule="exact"/>
    </w:pPr>
  </w:p>
  <w:p w14:paraId="52D9B292" w14:textId="77777777" w:rsidR="00DF783E" w:rsidRDefault="00DF783E" w:rsidP="007F1796">
    <w:pPr>
      <w:pStyle w:val="Encabezado"/>
      <w:spacing w:before="0" w:after="0" w:line="14" w:lineRule="exact"/>
    </w:pPr>
  </w:p>
  <w:p w14:paraId="04A47225" w14:textId="77777777" w:rsidR="00DF783E" w:rsidRDefault="00DF783E" w:rsidP="007F1796">
    <w:pPr>
      <w:pStyle w:val="Encabezado"/>
      <w:spacing w:before="0" w:after="0" w:line="14" w:lineRule="exact"/>
    </w:pPr>
  </w:p>
  <w:p w14:paraId="33BBA685" w14:textId="77777777" w:rsidR="00DF783E" w:rsidRDefault="00DF783E" w:rsidP="007F1796">
    <w:pPr>
      <w:pStyle w:val="Encabezado"/>
      <w:spacing w:before="0" w:after="0" w:line="14" w:lineRule="exact"/>
    </w:pPr>
  </w:p>
  <w:p w14:paraId="40F0152E" w14:textId="77777777" w:rsidR="00DF783E" w:rsidRDefault="00DF783E" w:rsidP="007F1796">
    <w:pPr>
      <w:pStyle w:val="Encabezado"/>
      <w:spacing w:before="0" w:after="0" w:line="14" w:lineRule="exact"/>
    </w:pPr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18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5"/>
  </w:num>
  <w:num w:numId="2" w16cid:durableId="1494880450">
    <w:abstractNumId w:val="11"/>
  </w:num>
  <w:num w:numId="3" w16cid:durableId="894898676">
    <w:abstractNumId w:val="14"/>
  </w:num>
  <w:num w:numId="4" w16cid:durableId="1552692810">
    <w:abstractNumId w:val="12"/>
  </w:num>
  <w:num w:numId="5" w16cid:durableId="1714966545">
    <w:abstractNumId w:val="16"/>
  </w:num>
  <w:num w:numId="6" w16cid:durableId="1011686723">
    <w:abstractNumId w:val="18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18"/>
  </w:num>
  <w:num w:numId="18" w16cid:durableId="132215290">
    <w:abstractNumId w:val="10"/>
  </w:num>
  <w:num w:numId="19" w16cid:durableId="165941936">
    <w:abstractNumId w:val="13"/>
  </w:num>
  <w:num w:numId="20" w16cid:durableId="115175122">
    <w:abstractNumId w:val="18"/>
  </w:num>
  <w:num w:numId="21" w16cid:durableId="1930305348">
    <w:abstractNumId w:val="18"/>
  </w:num>
  <w:num w:numId="22" w16cid:durableId="1007751103">
    <w:abstractNumId w:val="18"/>
  </w:num>
  <w:num w:numId="23" w16cid:durableId="606699501">
    <w:abstractNumId w:val="18"/>
  </w:num>
  <w:num w:numId="24" w16cid:durableId="1721708060">
    <w:abstractNumId w:val="17"/>
  </w:num>
  <w:num w:numId="25" w16cid:durableId="20575834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30BD3"/>
    <w:rsid w:val="00432241"/>
    <w:rsid w:val="00437281"/>
    <w:rsid w:val="00450229"/>
    <w:rsid w:val="00454B6E"/>
    <w:rsid w:val="00461852"/>
    <w:rsid w:val="00463680"/>
    <w:rsid w:val="004821D4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337C7"/>
    <w:rsid w:val="00846742"/>
    <w:rsid w:val="00846E25"/>
    <w:rsid w:val="00860209"/>
    <w:rsid w:val="00860670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40312"/>
    <w:rsid w:val="00941AEA"/>
    <w:rsid w:val="00945BAC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52C8"/>
    <w:rsid w:val="00B07A96"/>
    <w:rsid w:val="00B17816"/>
    <w:rsid w:val="00B26E3F"/>
    <w:rsid w:val="00B2739F"/>
    <w:rsid w:val="00B27694"/>
    <w:rsid w:val="00B319AC"/>
    <w:rsid w:val="00B32B40"/>
    <w:rsid w:val="00B34FA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389</TotalTime>
  <Pages>1</Pages>
  <Words>1440</Words>
  <Characters>7922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MART9092</dc:creator>
  <cp:lastModifiedBy>Richard Hart</cp:lastModifiedBy>
  <cp:revision>92</cp:revision>
  <cp:lastPrinted>2022-07-21T11:03:00Z</cp:lastPrinted>
  <dcterms:created xsi:type="dcterms:W3CDTF">2022-07-18T06:23:00Z</dcterms:created>
  <dcterms:modified xsi:type="dcterms:W3CDTF">2022-07-21T11:04:00Z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